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6466D6">
        <w:t>4</w:t>
      </w:r>
      <w:r>
        <w:t>-</w:t>
      </w:r>
      <w:r w:rsidR="006466D6">
        <w:t>6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D75697">
              <w:rPr>
                <w:b/>
                <w:sz w:val="20"/>
              </w:rPr>
              <w:t>Erzählstation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D75697">
              <w:rPr>
                <w:sz w:val="20"/>
              </w:rPr>
              <w:t>erzählen oder spielen Reche</w:t>
            </w:r>
            <w:r w:rsidR="00D75697">
              <w:rPr>
                <w:sz w:val="20"/>
              </w:rPr>
              <w:t>n</w:t>
            </w:r>
            <w:r w:rsidR="00D75697">
              <w:rPr>
                <w:sz w:val="20"/>
              </w:rPr>
              <w:t>geschichten zu einer vorgeg</w:t>
            </w:r>
            <w:r w:rsidR="00D75697">
              <w:rPr>
                <w:sz w:val="20"/>
              </w:rPr>
              <w:t>e</w:t>
            </w:r>
            <w:r w:rsidR="00D75697">
              <w:rPr>
                <w:sz w:val="20"/>
              </w:rPr>
              <w:t>benen Aufgabe</w:t>
            </w:r>
            <w:r w:rsidRPr="00CD677A">
              <w:rPr>
                <w:sz w:val="20"/>
              </w:rPr>
              <w:t xml:space="preserve">, indem sie </w:t>
            </w:r>
          </w:p>
          <w:p w:rsidR="003361B1" w:rsidRPr="00D75697" w:rsidRDefault="00D75697" w:rsidP="00D75697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mit einem Partner eine pa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>sende Rechengeschichte 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finden und materialgestützt nachspielen</w:t>
            </w:r>
          </w:p>
        </w:tc>
        <w:tc>
          <w:tcPr>
            <w:tcW w:w="970" w:type="pct"/>
          </w:tcPr>
          <w:p w:rsidR="00D75697" w:rsidRDefault="00D75697" w:rsidP="00D7569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Zahlenraum</w:t>
            </w:r>
          </w:p>
          <w:p w:rsidR="00D75697" w:rsidRDefault="00D75697" w:rsidP="00D75697">
            <w:pPr>
              <w:pStyle w:val="03Grundtext2oAbstand"/>
              <w:rPr>
                <w:sz w:val="20"/>
              </w:rPr>
            </w:pPr>
          </w:p>
          <w:p w:rsidR="00D75697" w:rsidRPr="003361B1" w:rsidRDefault="00D75697" w:rsidP="00D7569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Rechenoperation</w:t>
            </w:r>
          </w:p>
          <w:p w:rsidR="003361B1" w:rsidRPr="003361B1" w:rsidRDefault="003361B1" w:rsidP="0005232B">
            <w:pPr>
              <w:pStyle w:val="03Grundtext2oAbstand"/>
              <w:rPr>
                <w:sz w:val="20"/>
              </w:rPr>
            </w:pPr>
          </w:p>
        </w:tc>
        <w:tc>
          <w:tcPr>
            <w:tcW w:w="557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914E05" w:rsidRDefault="00914E05" w:rsidP="006466D6">
            <w:pPr>
              <w:pStyle w:val="03Grundtext2oAbstand"/>
              <w:rPr>
                <w:sz w:val="20"/>
              </w:rPr>
            </w:pPr>
          </w:p>
          <w:p w:rsidR="00914E05" w:rsidRDefault="00914E05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PA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1042" w:type="pct"/>
          </w:tcPr>
          <w:p w:rsidR="00914E05" w:rsidRPr="00D75697" w:rsidRDefault="00D75697" w:rsidP="006466D6">
            <w:pPr>
              <w:pStyle w:val="03Grundtext2oAbstand"/>
              <w:rPr>
                <w:b/>
                <w:sz w:val="20"/>
              </w:rPr>
            </w:pPr>
            <w:r w:rsidRPr="00D75697">
              <w:rPr>
                <w:b/>
                <w:sz w:val="20"/>
              </w:rPr>
              <w:t>KV 2: Materialien zum Nachspielen</w:t>
            </w:r>
          </w:p>
          <w:p w:rsidR="00914E05" w:rsidRDefault="00D75697" w:rsidP="006466D6">
            <w:pPr>
              <w:pStyle w:val="03Grundtext2oAbstand"/>
              <w:rPr>
                <w:sz w:val="20"/>
              </w:rPr>
            </w:pPr>
            <w:r w:rsidRPr="00D75697">
              <w:rPr>
                <w:sz w:val="20"/>
              </w:rPr>
              <w:t>(ggfs. Spielfiguren)</w:t>
            </w:r>
          </w:p>
          <w:p w:rsidR="00D75697" w:rsidRDefault="00D75697" w:rsidP="006466D6">
            <w:pPr>
              <w:pStyle w:val="03Grundtext2oAbstand"/>
              <w:rPr>
                <w:sz w:val="20"/>
              </w:rPr>
            </w:pPr>
          </w:p>
          <w:p w:rsidR="00D75697" w:rsidRPr="00D75697" w:rsidRDefault="00D7569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Pappe, Scheren, Stifte</w:t>
            </w:r>
          </w:p>
          <w:p w:rsidR="00D75697" w:rsidRDefault="00D75697" w:rsidP="006466D6">
            <w:pPr>
              <w:pStyle w:val="03Grundtext2oAbstand"/>
              <w:rPr>
                <w:b/>
                <w:sz w:val="20"/>
              </w:rPr>
            </w:pPr>
          </w:p>
          <w:p w:rsidR="006466D6" w:rsidRDefault="006466D6" w:rsidP="006466D6">
            <w:pPr>
              <w:pStyle w:val="03Grundtext2oAbstand"/>
              <w:rPr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914E05">
              <w:rPr>
                <w:b/>
                <w:sz w:val="20"/>
              </w:rPr>
              <w:t>7</w:t>
            </w:r>
            <w:r w:rsidR="00544C06"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Pr="00544C06">
              <w:rPr>
                <w:b/>
                <w:sz w:val="20"/>
              </w:rPr>
              <w:t>Aufgabe</w:t>
            </w:r>
            <w:r w:rsidRPr="00544C06">
              <w:rPr>
                <w:b/>
                <w:sz w:val="20"/>
              </w:rPr>
              <w:t>n</w:t>
            </w:r>
            <w:r w:rsidRPr="00544C06">
              <w:rPr>
                <w:b/>
                <w:sz w:val="20"/>
              </w:rPr>
              <w:t>karten</w:t>
            </w:r>
          </w:p>
          <w:p w:rsidR="00D157A3" w:rsidRPr="003361B1" w:rsidRDefault="00D157A3" w:rsidP="00D75697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Default="00D75697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  <w:p w:rsidR="00D75697" w:rsidRDefault="00D75697" w:rsidP="000326F3">
            <w:pPr>
              <w:pStyle w:val="03Grundtext2oAbstand"/>
              <w:rPr>
                <w:sz w:val="20"/>
              </w:rPr>
            </w:pPr>
          </w:p>
          <w:p w:rsidR="00D75697" w:rsidRPr="003361B1" w:rsidRDefault="00D75697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Präsentation und Reflexion im Plenum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D75697">
              <w:rPr>
                <w:b/>
                <w:sz w:val="20"/>
              </w:rPr>
              <w:t>Zuordnungsstation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492BC5">
              <w:rPr>
                <w:sz w:val="20"/>
              </w:rPr>
              <w:t>finden zu vorgegebenen R</w:t>
            </w:r>
            <w:r w:rsidR="00492BC5">
              <w:rPr>
                <w:sz w:val="20"/>
              </w:rPr>
              <w:t>e</w:t>
            </w:r>
            <w:r w:rsidR="00492BC5">
              <w:rPr>
                <w:sz w:val="20"/>
              </w:rPr>
              <w:t>chenaufgaben die passende Bildsituation</w:t>
            </w:r>
            <w:r w:rsidRPr="00CD677A">
              <w:rPr>
                <w:sz w:val="20"/>
              </w:rPr>
              <w:t>, indem sie</w:t>
            </w:r>
          </w:p>
          <w:p w:rsidR="003361B1" w:rsidRDefault="00492BC5" w:rsidP="00492BC5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Bildsachaufgaben rechn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risch lösen und zur Aufgabe kleben</w:t>
            </w:r>
          </w:p>
          <w:p w:rsidR="00492BC5" w:rsidRPr="003361B1" w:rsidRDefault="00492BC5" w:rsidP="00492BC5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Default="00492BC5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Rechenoperation</w:t>
            </w:r>
          </w:p>
          <w:p w:rsidR="00492BC5" w:rsidRDefault="00492BC5" w:rsidP="006466D6">
            <w:pPr>
              <w:pStyle w:val="03Grundtext2oAbstand"/>
              <w:rPr>
                <w:sz w:val="20"/>
              </w:rPr>
            </w:pPr>
          </w:p>
          <w:p w:rsidR="00492BC5" w:rsidRPr="003361B1" w:rsidRDefault="00492BC5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Zuhilfenahme von Materialien</w:t>
            </w:r>
          </w:p>
        </w:tc>
        <w:tc>
          <w:tcPr>
            <w:tcW w:w="557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E41DD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Default="006466D6" w:rsidP="006466D6">
            <w:pPr>
              <w:pStyle w:val="03Grundtext2oAbstand"/>
              <w:rPr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492BC5">
              <w:rPr>
                <w:b/>
                <w:sz w:val="20"/>
              </w:rPr>
              <w:t>8</w:t>
            </w:r>
            <w:r w:rsidR="0005232B">
              <w:rPr>
                <w:b/>
                <w:sz w:val="20"/>
              </w:rPr>
              <w:t xml:space="preserve">: </w:t>
            </w:r>
            <w:r w:rsidR="00492BC5">
              <w:rPr>
                <w:b/>
                <w:sz w:val="20"/>
              </w:rPr>
              <w:t>Bildsac</w:t>
            </w:r>
            <w:r w:rsidR="00492BC5">
              <w:rPr>
                <w:b/>
                <w:sz w:val="20"/>
              </w:rPr>
              <w:t>h</w:t>
            </w:r>
            <w:r w:rsidR="00492BC5">
              <w:rPr>
                <w:b/>
                <w:sz w:val="20"/>
              </w:rPr>
              <w:t>aufgaben</w:t>
            </w:r>
            <w:r>
              <w:rPr>
                <w:sz w:val="20"/>
              </w:rPr>
              <w:t xml:space="preserve"> </w:t>
            </w:r>
          </w:p>
          <w:p w:rsidR="00492BC5" w:rsidRPr="00CD677A" w:rsidRDefault="00492BC5" w:rsidP="006466D6">
            <w:pPr>
              <w:pStyle w:val="03Grundtext2oAbstand"/>
              <w:rPr>
                <w:sz w:val="20"/>
              </w:rPr>
            </w:pPr>
          </w:p>
          <w:p w:rsidR="003361B1" w:rsidRPr="00D157A3" w:rsidRDefault="00492BC5" w:rsidP="006466D6">
            <w:pPr>
              <w:pStyle w:val="03Grundtext2oAbstand"/>
              <w:rPr>
                <w:b/>
                <w:sz w:val="20"/>
              </w:rPr>
            </w:pPr>
            <w:r>
              <w:rPr>
                <w:sz w:val="20"/>
              </w:rPr>
              <w:t>Scheren</w:t>
            </w:r>
            <w:r w:rsidR="006466D6" w:rsidRPr="00CD677A">
              <w:rPr>
                <w:sz w:val="20"/>
              </w:rPr>
              <w:t>, Kleber</w:t>
            </w:r>
          </w:p>
        </w:tc>
        <w:tc>
          <w:tcPr>
            <w:tcW w:w="798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6466D6" w:rsidP="00492BC5">
            <w:pPr>
              <w:pStyle w:val="03Grundtext2oAbstand"/>
              <w:rPr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492BC5">
              <w:rPr>
                <w:b/>
                <w:sz w:val="20"/>
              </w:rPr>
              <w:t>9: L</w:t>
            </w:r>
            <w:r w:rsidR="00492BC5">
              <w:rPr>
                <w:b/>
                <w:sz w:val="20"/>
              </w:rPr>
              <w:t>ö</w:t>
            </w:r>
            <w:r w:rsidR="00492BC5">
              <w:rPr>
                <w:b/>
                <w:sz w:val="20"/>
              </w:rPr>
              <w:t>sungsblatt Bildsachau</w:t>
            </w:r>
            <w:r w:rsidR="00492BC5">
              <w:rPr>
                <w:b/>
                <w:sz w:val="20"/>
              </w:rPr>
              <w:t>f</w:t>
            </w:r>
            <w:r w:rsidR="00492BC5">
              <w:rPr>
                <w:b/>
                <w:sz w:val="20"/>
              </w:rPr>
              <w:t>gaben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</w:t>
            </w:r>
            <w:r w:rsidR="00D75697">
              <w:rPr>
                <w:b/>
                <w:sz w:val="20"/>
              </w:rPr>
              <w:t>Lösungs</w:t>
            </w:r>
            <w:r w:rsidR="003361B1" w:rsidRPr="003361B1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E41DD6">
              <w:rPr>
                <w:sz w:val="20"/>
              </w:rPr>
              <w:t>vergleichen verschiedene L</w:t>
            </w:r>
            <w:r w:rsidR="00E41DD6">
              <w:rPr>
                <w:sz w:val="20"/>
              </w:rPr>
              <w:t>ö</w:t>
            </w:r>
            <w:r w:rsidR="00E41DD6">
              <w:rPr>
                <w:sz w:val="20"/>
              </w:rPr>
              <w:t>sungswege einer Recheng</w:t>
            </w:r>
            <w:r w:rsidR="00E41DD6">
              <w:rPr>
                <w:sz w:val="20"/>
              </w:rPr>
              <w:t>e</w:t>
            </w:r>
            <w:r w:rsidR="00E41DD6">
              <w:rPr>
                <w:sz w:val="20"/>
              </w:rPr>
              <w:t>schichte miteinander</w:t>
            </w:r>
            <w:r w:rsidRPr="00CD677A">
              <w:rPr>
                <w:sz w:val="20"/>
              </w:rPr>
              <w:t>, indem sie</w:t>
            </w:r>
          </w:p>
          <w:p w:rsidR="003361B1" w:rsidRPr="003361B1" w:rsidRDefault="00E41DD6" w:rsidP="00E41DD6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aus zwei vorgegebenen Antworten die richtige au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 xml:space="preserve">wählen und </w:t>
            </w:r>
            <w:r w:rsidR="003363B2">
              <w:rPr>
                <w:sz w:val="20"/>
              </w:rPr>
              <w:t xml:space="preserve">ihre Auswahl </w:t>
            </w:r>
            <w:r>
              <w:rPr>
                <w:sz w:val="20"/>
              </w:rPr>
              <w:t>begründen</w:t>
            </w:r>
          </w:p>
        </w:tc>
        <w:tc>
          <w:tcPr>
            <w:tcW w:w="970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Default="00E41DD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Umfang der B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gründung</w:t>
            </w:r>
          </w:p>
          <w:p w:rsidR="00E41DD6" w:rsidRDefault="00E41DD6" w:rsidP="006466D6">
            <w:pPr>
              <w:pStyle w:val="03Grundtext2oAbstand"/>
              <w:rPr>
                <w:sz w:val="20"/>
              </w:rPr>
            </w:pPr>
          </w:p>
          <w:p w:rsidR="00E41DD6" w:rsidRPr="003361B1" w:rsidRDefault="00E41DD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Anfertigung einer Skizze zur Hilfe</w:t>
            </w:r>
          </w:p>
        </w:tc>
        <w:tc>
          <w:tcPr>
            <w:tcW w:w="557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E41DD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E41DD6" w:rsidRPr="003361B1" w:rsidRDefault="006466D6" w:rsidP="00E41DD6">
            <w:pPr>
              <w:pStyle w:val="03Grundtext2oAbstand"/>
              <w:rPr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C27D6D">
              <w:rPr>
                <w:b/>
                <w:sz w:val="20"/>
              </w:rPr>
              <w:t>1</w:t>
            </w:r>
            <w:r w:rsidR="003363B2">
              <w:rPr>
                <w:b/>
                <w:sz w:val="20"/>
              </w:rPr>
              <w:t>0</w:t>
            </w:r>
            <w:r w:rsidR="00FE7E28" w:rsidRPr="00FE7E28">
              <w:rPr>
                <w:b/>
                <w:sz w:val="20"/>
              </w:rPr>
              <w:t xml:space="preserve">: </w:t>
            </w:r>
            <w:r w:rsidR="003363B2">
              <w:rPr>
                <w:b/>
                <w:sz w:val="20"/>
              </w:rPr>
              <w:t>Lösungen vergleichen</w:t>
            </w:r>
          </w:p>
          <w:p w:rsidR="003361B1" w:rsidRPr="003361B1" w:rsidRDefault="003361B1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1868A4" w:rsidRDefault="001868A4" w:rsidP="00FE7E28">
            <w:pPr>
              <w:pStyle w:val="03Grundtext2oAbstand"/>
              <w:rPr>
                <w:sz w:val="20"/>
              </w:rPr>
            </w:pPr>
          </w:p>
          <w:p w:rsidR="003361B1" w:rsidRDefault="003363B2" w:rsidP="00FE7E2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  <w:p w:rsidR="00C6574A" w:rsidRDefault="00C6574A" w:rsidP="00FE7E28">
            <w:pPr>
              <w:pStyle w:val="03Grundtext2oAbstand"/>
              <w:rPr>
                <w:sz w:val="20"/>
              </w:rPr>
            </w:pPr>
          </w:p>
          <w:p w:rsidR="00C6574A" w:rsidRPr="003361B1" w:rsidRDefault="00C6574A" w:rsidP="00FE7E2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Vergleich der Lösung mit der Aufgabe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25E" w:rsidRDefault="000C625E" w:rsidP="000C224E">
      <w:pPr>
        <w:pStyle w:val="ekvue1arial"/>
      </w:pPr>
      <w:r>
        <w:separator/>
      </w:r>
    </w:p>
  </w:endnote>
  <w:endnote w:type="continuationSeparator" w:id="0">
    <w:p w:rsidR="000C625E" w:rsidRDefault="000C625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25E" w:rsidRDefault="000C625E" w:rsidP="000C224E">
      <w:pPr>
        <w:pStyle w:val="ekvue1arial"/>
      </w:pPr>
      <w:r>
        <w:separator/>
      </w:r>
    </w:p>
  </w:footnote>
  <w:footnote w:type="continuationSeparator" w:id="0">
    <w:p w:rsidR="000C625E" w:rsidRDefault="000C625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1B89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C625E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868A4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58F6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2BC5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66D6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4E05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1C6D"/>
    <w:rsid w:val="00954B31"/>
    <w:rsid w:val="0095767F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2E0D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27D6D"/>
    <w:rsid w:val="00C3108B"/>
    <w:rsid w:val="00C33F48"/>
    <w:rsid w:val="00C34E62"/>
    <w:rsid w:val="00C52DB6"/>
    <w:rsid w:val="00C61AD5"/>
    <w:rsid w:val="00C62526"/>
    <w:rsid w:val="00C63985"/>
    <w:rsid w:val="00C63D0E"/>
    <w:rsid w:val="00C6574A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1DD6"/>
    <w:rsid w:val="00E42BA9"/>
    <w:rsid w:val="00E5088A"/>
    <w:rsid w:val="00E51319"/>
    <w:rsid w:val="00E57E15"/>
    <w:rsid w:val="00E61BDF"/>
    <w:rsid w:val="00E62EF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1014</Characters>
  <Application>Microsoft Office Word</Application>
  <DocSecurity>0</DocSecurity>
  <Lines>99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2017-06-15T07:35:00Z</dcterms:created>
  <dcterms:modified xsi:type="dcterms:W3CDTF">2017-06-15T07:37:00Z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